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1</w:t>
      </w:r>
    </w:p>
    <w:p>
      <w:pPr>
        <w:spacing w:line="40" w:lineRule="atLeast"/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介 绍 信</w:t>
      </w:r>
    </w:p>
    <w:p>
      <w:pPr>
        <w:spacing w:line="40" w:lineRule="atLeast"/>
        <w:jc w:val="left"/>
        <w:rPr>
          <w:rFonts w:hint="eastAsia"/>
          <w:b/>
          <w:color w:val="000000"/>
          <w:sz w:val="44"/>
          <w:szCs w:val="44"/>
          <w:u w:val="single"/>
        </w:rPr>
      </w:pPr>
    </w:p>
    <w:p>
      <w:pPr>
        <w:pStyle w:val="2"/>
        <w:snapToGrid w:val="0"/>
        <w:spacing w:before="0" w:beforeAutospacing="0" w:after="0" w:afterAutospacing="0" w:line="480" w:lineRule="auto"/>
        <w:jc w:val="both"/>
        <w:rPr>
          <w:rFonts w:hint="eastAsia" w:cs="仿宋_GB2312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河西学院临床医学院</w:t>
      </w:r>
      <w:r>
        <w:rPr>
          <w:rFonts w:hint="eastAsia" w:cs="仿宋_GB2312"/>
          <w:color w:val="000000"/>
          <w:sz w:val="32"/>
          <w:szCs w:val="32"/>
        </w:rPr>
        <w:t xml:space="preserve">  ：</w:t>
      </w:r>
    </w:p>
    <w:p>
      <w:pPr>
        <w:pStyle w:val="2"/>
        <w:snapToGrid w:val="0"/>
        <w:spacing w:before="0" w:beforeAutospacing="0" w:after="0" w:afterAutospacing="0" w:line="480" w:lineRule="auto"/>
        <w:ind w:left="2" w:leftChars="1" w:firstLine="640" w:firstLineChars="200"/>
        <w:jc w:val="both"/>
        <w:rPr>
          <w:rFonts w:hint="eastAsia" w:cs="仿宋_GB2312"/>
          <w:color w:val="000000"/>
          <w:sz w:val="32"/>
          <w:szCs w:val="32"/>
          <w:u w:val="single"/>
        </w:rPr>
      </w:pPr>
      <w:r>
        <w:rPr>
          <w:rFonts w:hint="eastAsia" w:cs="仿宋_GB2312"/>
          <w:color w:val="000000"/>
          <w:sz w:val="32"/>
          <w:szCs w:val="32"/>
        </w:rPr>
        <w:t>兹派我单位</w:t>
      </w:r>
      <w:r>
        <w:rPr>
          <w:rFonts w:hint="eastAsia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cs="仿宋_GB2312"/>
          <w:color w:val="000000"/>
          <w:sz w:val="32"/>
          <w:szCs w:val="32"/>
        </w:rPr>
        <w:t>等</w:t>
      </w:r>
      <w:r>
        <w:rPr>
          <w:rFonts w:hint="eastAsia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cs="仿宋_GB2312"/>
          <w:color w:val="000000"/>
          <w:sz w:val="32"/>
          <w:szCs w:val="32"/>
        </w:rPr>
        <w:t>人，于</w:t>
      </w:r>
      <w:r>
        <w:rPr>
          <w:rFonts w:hint="eastAsia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cs="仿宋_GB2312"/>
          <w:color w:val="000000"/>
          <w:sz w:val="32"/>
          <w:szCs w:val="32"/>
        </w:rPr>
        <w:t>月</w:t>
      </w:r>
      <w:r>
        <w:rPr>
          <w:rFonts w:hint="eastAsia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cs="仿宋_GB2312"/>
          <w:color w:val="000000"/>
          <w:sz w:val="32"/>
          <w:szCs w:val="32"/>
        </w:rPr>
        <w:t>日至</w:t>
      </w:r>
      <w:r>
        <w:rPr>
          <w:rFonts w:hint="eastAsia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cs="仿宋_GB2312"/>
          <w:color w:val="000000"/>
          <w:sz w:val="32"/>
          <w:szCs w:val="32"/>
        </w:rPr>
        <w:t>月</w:t>
      </w:r>
      <w:r>
        <w:rPr>
          <w:rFonts w:hint="eastAsia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cs="仿宋_GB2312"/>
          <w:color w:val="000000"/>
          <w:sz w:val="32"/>
          <w:szCs w:val="32"/>
        </w:rPr>
        <w:t>日赴贵单位参加“</w:t>
      </w:r>
      <w:r>
        <w:rPr>
          <w:rFonts w:hint="eastAsia" w:cs="仿宋_GB2312"/>
          <w:color w:val="000000"/>
          <w:sz w:val="32"/>
          <w:szCs w:val="32"/>
          <w:lang w:eastAsia="zh-CN"/>
        </w:rPr>
        <w:t>临床医学院</w:t>
      </w:r>
      <w:r>
        <w:rPr>
          <w:rFonts w:hint="eastAsia" w:cs="仿宋_GB2312"/>
          <w:color w:val="000000"/>
          <w:sz w:val="32"/>
          <w:szCs w:val="32"/>
        </w:rPr>
        <w:t>202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cs="仿宋_GB2312"/>
          <w:color w:val="000000"/>
          <w:sz w:val="32"/>
          <w:szCs w:val="32"/>
        </w:rPr>
        <w:t>届毕业生</w:t>
      </w:r>
      <w:r>
        <w:rPr>
          <w:rFonts w:hint="eastAsia" w:cs="仿宋_GB2312"/>
          <w:color w:val="000000"/>
          <w:sz w:val="32"/>
          <w:szCs w:val="32"/>
          <w:lang w:eastAsia="zh-CN"/>
        </w:rPr>
        <w:t>校园招聘双选会</w:t>
      </w:r>
      <w:r>
        <w:rPr>
          <w:rFonts w:hint="eastAsia" w:cs="仿宋_GB2312"/>
          <w:color w:val="000000"/>
          <w:sz w:val="32"/>
          <w:szCs w:val="32"/>
        </w:rPr>
        <w:t>”,开展招聘宣讲及签约相关事宜，请予以接洽为盼。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377"/>
        <w:gridCol w:w="1014"/>
        <w:gridCol w:w="1940"/>
        <w:gridCol w:w="1387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595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138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814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064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95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8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14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064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95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8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14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064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jc w:val="center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95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8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14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064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95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8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14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064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95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8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14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064" w:type="pct"/>
            <w:noWrap w:val="0"/>
            <w:vAlign w:val="top"/>
          </w:tcPr>
          <w:p>
            <w:pPr>
              <w:pStyle w:val="2"/>
              <w:snapToGrid w:val="0"/>
              <w:spacing w:before="0" w:beforeAutospacing="0" w:after="0" w:afterAutospacing="0" w:line="500" w:lineRule="atLeas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</w:tbl>
    <w:p>
      <w:pPr>
        <w:pStyle w:val="2"/>
        <w:snapToGrid w:val="0"/>
        <w:spacing w:before="0" w:beforeAutospacing="0" w:after="0" w:afterAutospacing="0" w:line="500" w:lineRule="atLeast"/>
        <w:ind w:left="5250" w:hanging="5250" w:hangingChars="1750"/>
        <w:rPr>
          <w:rFonts w:hint="eastAsia" w:ascii="仿宋_GB2312" w:eastAsia="仿宋_GB2312" w:cs="仿宋_GB2312"/>
          <w:color w:val="000000"/>
          <w:sz w:val="30"/>
          <w:szCs w:val="30"/>
        </w:rPr>
      </w:pPr>
    </w:p>
    <w:p>
      <w:pPr>
        <w:pStyle w:val="2"/>
        <w:snapToGrid w:val="0"/>
        <w:spacing w:before="0" w:beforeAutospacing="0" w:after="0" w:afterAutospacing="0" w:line="500" w:lineRule="atLeast"/>
        <w:ind w:left="5250" w:hanging="5250" w:hangingChars="1750"/>
        <w:rPr>
          <w:rFonts w:hint="eastAsia" w:ascii="仿宋_GB2312" w:eastAsia="仿宋_GB2312" w:cs="仿宋_GB2312"/>
          <w:color w:val="000000"/>
          <w:sz w:val="30"/>
          <w:szCs w:val="30"/>
        </w:rPr>
      </w:pPr>
    </w:p>
    <w:p>
      <w:pPr>
        <w:pStyle w:val="2"/>
        <w:snapToGrid w:val="0"/>
        <w:spacing w:before="0" w:beforeAutospacing="0" w:after="0" w:afterAutospacing="0" w:line="500" w:lineRule="atLeast"/>
        <w:ind w:left="5250" w:hanging="5250" w:hangingChars="1750"/>
        <w:rPr>
          <w:rFonts w:hint="eastAsia" w:ascii="仿宋_GB2312" w:eastAsia="仿宋_GB2312" w:cs="仿宋_GB2312"/>
          <w:color w:val="000000"/>
          <w:sz w:val="30"/>
          <w:szCs w:val="30"/>
        </w:rPr>
      </w:pPr>
    </w:p>
    <w:p>
      <w:pPr>
        <w:pStyle w:val="2"/>
        <w:snapToGrid w:val="0"/>
        <w:spacing w:before="0" w:beforeAutospacing="0" w:after="0" w:afterAutospacing="0" w:line="500" w:lineRule="atLeast"/>
        <w:ind w:left="5250" w:hanging="5250" w:hangingChars="1750"/>
        <w:rPr>
          <w:rFonts w:hint="eastAsia" w:ascii="仿宋_GB2312" w:eastAsia="仿宋_GB2312" w:cs="仿宋_GB2312"/>
          <w:color w:val="000000"/>
          <w:sz w:val="30"/>
          <w:szCs w:val="30"/>
        </w:rPr>
      </w:pPr>
    </w:p>
    <w:p>
      <w:pPr>
        <w:pStyle w:val="2"/>
        <w:snapToGrid w:val="0"/>
        <w:spacing w:before="0" w:beforeAutospacing="0" w:after="0" w:afterAutospacing="0" w:line="500" w:lineRule="atLeast"/>
        <w:ind w:left="5376" w:leftChars="2560" w:firstLine="450" w:firstLineChars="150"/>
        <w:rPr>
          <w:rFonts w:cs="仿宋_GB2312"/>
          <w:color w:val="000000"/>
          <w:sz w:val="30"/>
          <w:szCs w:val="30"/>
        </w:rPr>
      </w:pPr>
      <w:r>
        <w:rPr>
          <w:rFonts w:hint="eastAsia" w:cs="仿宋_GB2312"/>
          <w:color w:val="000000"/>
          <w:sz w:val="30"/>
          <w:szCs w:val="30"/>
        </w:rPr>
        <w:t>XX单位</w:t>
      </w:r>
    </w:p>
    <w:p>
      <w:pPr>
        <w:pStyle w:val="2"/>
        <w:snapToGrid w:val="0"/>
        <w:spacing w:before="0" w:beforeAutospacing="0" w:after="0" w:afterAutospacing="0" w:line="500" w:lineRule="atLeast"/>
        <w:ind w:left="5232" w:leftChars="2420" w:hanging="150" w:hangingChars="5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202</w:t>
      </w:r>
      <w:r>
        <w:rPr>
          <w:rFonts w:hint="eastAsia"/>
          <w:color w:val="000000"/>
          <w:sz w:val="30"/>
          <w:szCs w:val="30"/>
          <w:lang w:val="en-US" w:eastAsia="zh-CN"/>
        </w:rPr>
        <w:t>3</w:t>
      </w:r>
      <w:r>
        <w:rPr>
          <w:rFonts w:hint="eastAsia"/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/>
          <w:color w:val="000000"/>
          <w:sz w:val="30"/>
          <w:szCs w:val="30"/>
        </w:rPr>
        <w:t>月  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zdlZTg5OGFhMzNkMWI5OTkyY2ViNTIyOTkwOWQifQ=="/>
  </w:docVars>
  <w:rsids>
    <w:rsidRoot w:val="420F74DE"/>
    <w:rsid w:val="420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2023-12-07T02:50:00Z</dcterms:created>
  <dc:creator>Administrator</dc:creator>
  <cp:lastModifiedBy>Administrator</cp:lastModifiedBy>
  <dcterms:modified xsi:type="dcterms:W3CDTF">2023-12-07T02:50:34Z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671D1599014841418ACE70C4FF96D331_11</vt:lpwstr>
  </property>
</Properties>
</file>